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F482A" w:rsidRDefault="00322EC5" w:rsidP="00DD7FA0">
      <w:pPr>
        <w:ind w:left="1440"/>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F482A">
        <w:rPr>
          <w:rFonts w:ascii="Calibri" w:hAnsi="Calibri" w:cs="Calibri"/>
          <w:sz w:val="22"/>
          <w:szCs w:val="22"/>
        </w:rPr>
        <w:t>Sermon Notes</w:t>
      </w:r>
    </w:p>
    <w:p w:rsidR="00C5537D" w:rsidRPr="006F482A" w:rsidRDefault="00195DD7" w:rsidP="00941CA7">
      <w:pPr>
        <w:ind w:left="1440"/>
        <w:rPr>
          <w:rFonts w:ascii="Calibri" w:hAnsi="Calibri" w:cs="Calibri"/>
          <w:b/>
          <w:sz w:val="22"/>
          <w:szCs w:val="22"/>
        </w:rPr>
      </w:pPr>
      <w:r w:rsidRPr="006F482A">
        <w:rPr>
          <w:rFonts w:ascii="Calibri" w:hAnsi="Calibri" w:cs="Calibri"/>
          <w:b/>
          <w:sz w:val="22"/>
          <w:szCs w:val="22"/>
        </w:rPr>
        <w:t>“</w:t>
      </w:r>
      <w:r w:rsidR="00905766">
        <w:rPr>
          <w:rFonts w:ascii="Calibri" w:hAnsi="Calibri" w:cs="Calibri"/>
          <w:b/>
          <w:sz w:val="22"/>
          <w:szCs w:val="22"/>
        </w:rPr>
        <w:t>Before the Sanhedrin</w:t>
      </w:r>
      <w:r w:rsidR="006C2801">
        <w:rPr>
          <w:rFonts w:ascii="Calibri" w:hAnsi="Calibri" w:cs="Calibri"/>
          <w:b/>
          <w:sz w:val="22"/>
          <w:szCs w:val="22"/>
        </w:rPr>
        <w:t>”</w:t>
      </w:r>
    </w:p>
    <w:p w:rsidR="000B380B" w:rsidRPr="006F482A" w:rsidRDefault="000B380B" w:rsidP="000B380B">
      <w:pPr>
        <w:rPr>
          <w:rFonts w:ascii="Calibri" w:hAnsi="Calibri" w:cs="Calibri"/>
          <w:sz w:val="22"/>
          <w:szCs w:val="22"/>
        </w:rPr>
      </w:pPr>
    </w:p>
    <w:p w:rsidR="00D94976" w:rsidRPr="00322EC5" w:rsidRDefault="00D94976" w:rsidP="00D94976">
      <w:pPr>
        <w:spacing w:before="100" w:beforeAutospacing="1" w:after="100" w:afterAutospacing="1"/>
        <w:rPr>
          <w:rFonts w:ascii="Calibri" w:hAnsi="Calibri" w:cs="Calibri"/>
          <w:b/>
          <w:sz w:val="22"/>
          <w:szCs w:val="22"/>
          <w:lang w:eastAsia="en-CA"/>
        </w:rPr>
      </w:pPr>
      <w:r w:rsidRPr="00322EC5">
        <w:rPr>
          <w:rFonts w:ascii="Calibri" w:hAnsi="Calibri" w:cs="Calibri"/>
          <w:b/>
          <w:sz w:val="22"/>
          <w:szCs w:val="22"/>
          <w:lang w:eastAsia="en-CA"/>
        </w:rPr>
        <w:t>Mark 14:53–65</w:t>
      </w:r>
    </w:p>
    <w:p w:rsidR="00D94976" w:rsidRPr="00322EC5" w:rsidRDefault="00D94976" w:rsidP="00D94976">
      <w:pPr>
        <w:rPr>
          <w:rFonts w:ascii="Calibri" w:hAnsi="Calibri" w:cs="Calibri"/>
          <w:b/>
          <w:sz w:val="22"/>
          <w:szCs w:val="22"/>
          <w:lang w:eastAsia="en-CA"/>
        </w:rPr>
      </w:pPr>
      <w:r w:rsidRPr="00322EC5">
        <w:rPr>
          <w:rFonts w:ascii="Calibri" w:hAnsi="Calibri" w:cs="Calibri"/>
          <w:b/>
          <w:sz w:val="22"/>
          <w:szCs w:val="22"/>
          <w:vertAlign w:val="superscript"/>
          <w:lang w:eastAsia="en-CA"/>
        </w:rPr>
        <w:t>53</w:t>
      </w:r>
      <w:r w:rsidRPr="00322EC5">
        <w:rPr>
          <w:rFonts w:ascii="Calibri" w:hAnsi="Calibri" w:cs="Calibri"/>
          <w:b/>
          <w:sz w:val="22"/>
          <w:szCs w:val="22"/>
          <w:lang w:eastAsia="en-CA"/>
        </w:rPr>
        <w:t xml:space="preserve"> They took Jesus to the high priest, and all the chief priests, the elders and the teachers of the law came together. </w:t>
      </w:r>
      <w:r w:rsidRPr="00322EC5">
        <w:rPr>
          <w:rFonts w:ascii="Calibri" w:hAnsi="Calibri" w:cs="Calibri"/>
          <w:b/>
          <w:sz w:val="22"/>
          <w:szCs w:val="22"/>
          <w:vertAlign w:val="superscript"/>
          <w:lang w:eastAsia="en-CA"/>
        </w:rPr>
        <w:t>54</w:t>
      </w:r>
      <w:r w:rsidRPr="00322EC5">
        <w:rPr>
          <w:rFonts w:ascii="Calibri" w:hAnsi="Calibri" w:cs="Calibri"/>
          <w:b/>
          <w:sz w:val="22"/>
          <w:szCs w:val="22"/>
          <w:lang w:eastAsia="en-CA"/>
        </w:rPr>
        <w:t xml:space="preserve"> Peter followed him at a distance, right into the courtyard of the high priest. There he sat with the guards and warmed himself at the fire. </w:t>
      </w:r>
      <w:r w:rsidRPr="00322EC5">
        <w:rPr>
          <w:rFonts w:ascii="Calibri" w:hAnsi="Calibri" w:cs="Calibri"/>
          <w:b/>
          <w:sz w:val="22"/>
          <w:szCs w:val="22"/>
          <w:vertAlign w:val="superscript"/>
          <w:lang w:eastAsia="en-CA"/>
        </w:rPr>
        <w:t>55</w:t>
      </w:r>
      <w:r w:rsidRPr="00322EC5">
        <w:rPr>
          <w:rFonts w:ascii="Calibri" w:hAnsi="Calibri" w:cs="Calibri"/>
          <w:b/>
          <w:sz w:val="22"/>
          <w:szCs w:val="22"/>
          <w:lang w:eastAsia="en-CA"/>
        </w:rPr>
        <w:t xml:space="preserve"> The chief priests and the whole Sanhedrin were looking for evidence against Jesus so that they could put him to death, but they did not find any. </w:t>
      </w:r>
      <w:r w:rsidRPr="00322EC5">
        <w:rPr>
          <w:rFonts w:ascii="Calibri" w:hAnsi="Calibri" w:cs="Calibri"/>
          <w:b/>
          <w:sz w:val="22"/>
          <w:szCs w:val="22"/>
          <w:vertAlign w:val="superscript"/>
          <w:lang w:eastAsia="en-CA"/>
        </w:rPr>
        <w:t>56</w:t>
      </w:r>
      <w:r w:rsidRPr="00322EC5">
        <w:rPr>
          <w:rFonts w:ascii="Calibri" w:hAnsi="Calibri" w:cs="Calibri"/>
          <w:b/>
          <w:sz w:val="22"/>
          <w:szCs w:val="22"/>
          <w:lang w:eastAsia="en-CA"/>
        </w:rPr>
        <w:t xml:space="preserve"> Many testified falsely against him, but their statements did not agree. </w:t>
      </w:r>
      <w:r w:rsidRPr="00322EC5">
        <w:rPr>
          <w:rFonts w:ascii="Calibri" w:hAnsi="Calibri" w:cs="Calibri"/>
          <w:b/>
          <w:sz w:val="22"/>
          <w:szCs w:val="22"/>
          <w:vertAlign w:val="superscript"/>
          <w:lang w:eastAsia="en-CA"/>
        </w:rPr>
        <w:t>57</w:t>
      </w:r>
      <w:r w:rsidRPr="00322EC5">
        <w:rPr>
          <w:rFonts w:ascii="Calibri" w:hAnsi="Calibri" w:cs="Calibri"/>
          <w:b/>
          <w:sz w:val="22"/>
          <w:szCs w:val="22"/>
          <w:lang w:eastAsia="en-CA"/>
        </w:rPr>
        <w:t xml:space="preserve"> Then some stood up and gave this false testimony against him: </w:t>
      </w:r>
      <w:r w:rsidRPr="00322EC5">
        <w:rPr>
          <w:rFonts w:ascii="Calibri" w:hAnsi="Calibri" w:cs="Calibri"/>
          <w:b/>
          <w:sz w:val="22"/>
          <w:szCs w:val="22"/>
          <w:vertAlign w:val="superscript"/>
          <w:lang w:eastAsia="en-CA"/>
        </w:rPr>
        <w:t>58</w:t>
      </w:r>
      <w:r w:rsidRPr="00322EC5">
        <w:rPr>
          <w:rFonts w:ascii="Calibri" w:hAnsi="Calibri" w:cs="Calibri"/>
          <w:b/>
          <w:sz w:val="22"/>
          <w:szCs w:val="22"/>
          <w:lang w:eastAsia="en-CA"/>
        </w:rPr>
        <w:t xml:space="preserve"> “We heard him say, ‘I will destroy this temple made with human hands and in three days will build another, not made with hands.’ ” </w:t>
      </w:r>
      <w:r w:rsidRPr="00322EC5">
        <w:rPr>
          <w:rFonts w:ascii="Calibri" w:hAnsi="Calibri" w:cs="Calibri"/>
          <w:b/>
          <w:sz w:val="22"/>
          <w:szCs w:val="22"/>
          <w:vertAlign w:val="superscript"/>
          <w:lang w:eastAsia="en-CA"/>
        </w:rPr>
        <w:t>59</w:t>
      </w:r>
      <w:r w:rsidRPr="00322EC5">
        <w:rPr>
          <w:rFonts w:ascii="Calibri" w:hAnsi="Calibri" w:cs="Calibri"/>
          <w:b/>
          <w:sz w:val="22"/>
          <w:szCs w:val="22"/>
          <w:lang w:eastAsia="en-CA"/>
        </w:rPr>
        <w:t xml:space="preserve"> Yet even then their testimony did not agree. </w:t>
      </w:r>
      <w:r w:rsidRPr="00322EC5">
        <w:rPr>
          <w:rFonts w:ascii="Calibri" w:hAnsi="Calibri" w:cs="Calibri"/>
          <w:b/>
          <w:sz w:val="22"/>
          <w:szCs w:val="22"/>
          <w:vertAlign w:val="superscript"/>
          <w:lang w:eastAsia="en-CA"/>
        </w:rPr>
        <w:t>60</w:t>
      </w:r>
      <w:r w:rsidRPr="00322EC5">
        <w:rPr>
          <w:rFonts w:ascii="Calibri" w:hAnsi="Calibri" w:cs="Calibri"/>
          <w:b/>
          <w:sz w:val="22"/>
          <w:szCs w:val="22"/>
          <w:lang w:eastAsia="en-CA"/>
        </w:rPr>
        <w:t xml:space="preserve"> Then the high priest stood up before them and asked Jesus, “Are you not going to answer? What is this testimony that these men are bringing against you?” </w:t>
      </w:r>
      <w:r w:rsidRPr="00322EC5">
        <w:rPr>
          <w:rFonts w:ascii="Calibri" w:hAnsi="Calibri" w:cs="Calibri"/>
          <w:b/>
          <w:sz w:val="22"/>
          <w:szCs w:val="22"/>
          <w:vertAlign w:val="superscript"/>
          <w:lang w:eastAsia="en-CA"/>
        </w:rPr>
        <w:t>61</w:t>
      </w:r>
      <w:r w:rsidRPr="00322EC5">
        <w:rPr>
          <w:rFonts w:ascii="Calibri" w:hAnsi="Calibri" w:cs="Calibri"/>
          <w:b/>
          <w:sz w:val="22"/>
          <w:szCs w:val="22"/>
          <w:lang w:eastAsia="en-CA"/>
        </w:rPr>
        <w:t xml:space="preserve"> But Jesus remained silent and gave no answer. Again the high priest asked him, “Are you the Messiah, the Son of the Blessed One?” </w:t>
      </w:r>
      <w:r w:rsidRPr="00322EC5">
        <w:rPr>
          <w:rFonts w:ascii="Calibri" w:hAnsi="Calibri" w:cs="Calibri"/>
          <w:b/>
          <w:sz w:val="22"/>
          <w:szCs w:val="22"/>
          <w:vertAlign w:val="superscript"/>
          <w:lang w:eastAsia="en-CA"/>
        </w:rPr>
        <w:t>62</w:t>
      </w:r>
      <w:r w:rsidRPr="00322EC5">
        <w:rPr>
          <w:rFonts w:ascii="Calibri" w:hAnsi="Calibri" w:cs="Calibri"/>
          <w:b/>
          <w:sz w:val="22"/>
          <w:szCs w:val="22"/>
          <w:lang w:eastAsia="en-CA"/>
        </w:rPr>
        <w:t xml:space="preserve"> “I am,” said Jesus. “And you will see the Son of Man sitting at the right hand of the Mighty One and coming on the clouds of heaven.” </w:t>
      </w:r>
      <w:r w:rsidRPr="00322EC5">
        <w:rPr>
          <w:rFonts w:ascii="Calibri" w:hAnsi="Calibri" w:cs="Calibri"/>
          <w:b/>
          <w:sz w:val="22"/>
          <w:szCs w:val="22"/>
          <w:vertAlign w:val="superscript"/>
          <w:lang w:eastAsia="en-CA"/>
        </w:rPr>
        <w:t>63</w:t>
      </w:r>
      <w:r w:rsidRPr="00322EC5">
        <w:rPr>
          <w:rFonts w:ascii="Calibri" w:hAnsi="Calibri" w:cs="Calibri"/>
          <w:b/>
          <w:sz w:val="22"/>
          <w:szCs w:val="22"/>
          <w:lang w:eastAsia="en-CA"/>
        </w:rPr>
        <w:t xml:space="preserve"> The high priest tore his clothes. “Why do</w:t>
      </w:r>
      <w:bookmarkStart w:id="0" w:name="_GoBack"/>
      <w:bookmarkEnd w:id="0"/>
      <w:r w:rsidRPr="00322EC5">
        <w:rPr>
          <w:rFonts w:ascii="Calibri" w:hAnsi="Calibri" w:cs="Calibri"/>
          <w:b/>
          <w:sz w:val="22"/>
          <w:szCs w:val="22"/>
          <w:lang w:eastAsia="en-CA"/>
        </w:rPr>
        <w:t xml:space="preserve"> we need any more witnesses?” he asked. </w:t>
      </w:r>
      <w:r w:rsidRPr="00322EC5">
        <w:rPr>
          <w:rFonts w:ascii="Calibri" w:hAnsi="Calibri" w:cs="Calibri"/>
          <w:b/>
          <w:sz w:val="22"/>
          <w:szCs w:val="22"/>
          <w:vertAlign w:val="superscript"/>
          <w:lang w:eastAsia="en-CA"/>
        </w:rPr>
        <w:t>64</w:t>
      </w:r>
      <w:r w:rsidRPr="00322EC5">
        <w:rPr>
          <w:rFonts w:ascii="Calibri" w:hAnsi="Calibri" w:cs="Calibri"/>
          <w:b/>
          <w:sz w:val="22"/>
          <w:szCs w:val="22"/>
          <w:lang w:eastAsia="en-CA"/>
        </w:rPr>
        <w:t xml:space="preserve"> “You have heard the blasphemy. What do you think?” They all condemned him as worthy of death. </w:t>
      </w:r>
      <w:r w:rsidRPr="00322EC5">
        <w:rPr>
          <w:rFonts w:ascii="Calibri" w:hAnsi="Calibri" w:cs="Calibri"/>
          <w:b/>
          <w:sz w:val="22"/>
          <w:szCs w:val="22"/>
          <w:vertAlign w:val="superscript"/>
          <w:lang w:eastAsia="en-CA"/>
        </w:rPr>
        <w:t>65</w:t>
      </w:r>
      <w:r w:rsidRPr="00322EC5">
        <w:rPr>
          <w:rFonts w:ascii="Calibri" w:hAnsi="Calibri" w:cs="Calibri"/>
          <w:b/>
          <w:sz w:val="22"/>
          <w:szCs w:val="22"/>
          <w:lang w:eastAsia="en-CA"/>
        </w:rPr>
        <w:t xml:space="preserve"> Then some began to spit at him; they blindfolded him, struck him with their fists, and said, “Prophesy!” And the guards took him and beat him.</w:t>
      </w:r>
    </w:p>
    <w:p w:rsidR="00D94976" w:rsidRPr="00322EC5" w:rsidRDefault="00D94976" w:rsidP="00D94976">
      <w:pPr>
        <w:rPr>
          <w:rFonts w:ascii="Calibri" w:hAnsi="Calibri" w:cs="Calibri"/>
          <w:sz w:val="22"/>
          <w:szCs w:val="22"/>
          <w:lang w:eastAsia="en-CA"/>
        </w:rPr>
      </w:pPr>
    </w:p>
    <w:p w:rsidR="00D94976" w:rsidRPr="00322EC5" w:rsidRDefault="00D94976" w:rsidP="00D94976">
      <w:pPr>
        <w:spacing w:before="100" w:beforeAutospacing="1" w:after="100" w:afterAutospacing="1"/>
        <w:rPr>
          <w:rFonts w:ascii="Calibri" w:hAnsi="Calibri" w:cs="Calibri"/>
          <w:b/>
          <w:sz w:val="22"/>
          <w:szCs w:val="22"/>
          <w:lang w:eastAsia="en-CA"/>
        </w:rPr>
      </w:pPr>
      <w:r w:rsidRPr="00322EC5">
        <w:rPr>
          <w:rFonts w:ascii="Calibri" w:hAnsi="Calibri" w:cs="Calibri"/>
          <w:b/>
          <w:sz w:val="22"/>
          <w:szCs w:val="22"/>
          <w:lang w:eastAsia="en-CA"/>
        </w:rPr>
        <w:t>Mark 14:53–65</w:t>
      </w:r>
      <w:r w:rsidRPr="00322EC5">
        <w:rPr>
          <w:rFonts w:ascii="Calibri" w:hAnsi="Calibri" w:cs="Calibri"/>
          <w:b/>
          <w:sz w:val="22"/>
          <w:szCs w:val="22"/>
          <w:lang w:eastAsia="en-CA"/>
        </w:rPr>
        <w:br/>
      </w:r>
      <w:r w:rsidRPr="00322EC5">
        <w:rPr>
          <w:rFonts w:ascii="Calibri" w:hAnsi="Calibri" w:cs="Calibri"/>
          <w:b/>
          <w:sz w:val="22"/>
          <w:szCs w:val="22"/>
          <w:vertAlign w:val="superscript"/>
          <w:lang w:eastAsia="en-CA"/>
        </w:rPr>
        <w:t>53</w:t>
      </w:r>
      <w:r w:rsidRPr="00322EC5">
        <w:rPr>
          <w:rFonts w:ascii="Calibri" w:hAnsi="Calibri" w:cs="Calibri"/>
          <w:b/>
          <w:sz w:val="22"/>
          <w:szCs w:val="22"/>
          <w:lang w:eastAsia="en-CA"/>
        </w:rPr>
        <w:t xml:space="preserve"> They took Jesus to the high priest, and all the chief priests, the elders and the teachers of the law came together. </w:t>
      </w:r>
    </w:p>
    <w:p w:rsidR="002B789B" w:rsidRPr="00322EC5" w:rsidRDefault="002B789B" w:rsidP="00871450">
      <w:pPr>
        <w:rPr>
          <w:rFonts w:ascii="Calibri" w:hAnsi="Calibri" w:cs="Calibri"/>
          <w:b/>
          <w:sz w:val="22"/>
          <w:szCs w:val="22"/>
        </w:rPr>
      </w:pPr>
    </w:p>
    <w:p w:rsidR="00D94976" w:rsidRPr="00322EC5" w:rsidRDefault="00D94976" w:rsidP="00871450">
      <w:pPr>
        <w:rPr>
          <w:rFonts w:ascii="Calibri" w:hAnsi="Calibri" w:cs="Calibri"/>
          <w:i/>
          <w:sz w:val="22"/>
          <w:szCs w:val="22"/>
        </w:rPr>
      </w:pPr>
      <w:r w:rsidRPr="00322EC5">
        <w:rPr>
          <w:rFonts w:ascii="Calibri" w:hAnsi="Calibri" w:cs="Calibri"/>
          <w:i/>
          <w:sz w:val="22"/>
          <w:szCs w:val="22"/>
        </w:rPr>
        <w:t>Why?</w:t>
      </w:r>
    </w:p>
    <w:p w:rsidR="00D94976" w:rsidRPr="00322EC5" w:rsidRDefault="00D94976" w:rsidP="00871450">
      <w:pPr>
        <w:rPr>
          <w:rFonts w:ascii="Calibri" w:hAnsi="Calibri" w:cs="Calibri"/>
          <w:sz w:val="22"/>
          <w:szCs w:val="22"/>
        </w:rPr>
      </w:pPr>
    </w:p>
    <w:p w:rsidR="00D94976" w:rsidRPr="00322EC5" w:rsidRDefault="00D94976" w:rsidP="00D94976">
      <w:pPr>
        <w:numPr>
          <w:ilvl w:val="0"/>
          <w:numId w:val="48"/>
        </w:numPr>
        <w:rPr>
          <w:rFonts w:ascii="Calibri" w:hAnsi="Calibri" w:cs="Calibri"/>
          <w:sz w:val="22"/>
          <w:szCs w:val="22"/>
        </w:rPr>
      </w:pPr>
      <w:r w:rsidRPr="00322EC5">
        <w:rPr>
          <w:rFonts w:ascii="Calibri" w:hAnsi="Calibri" w:cs="Calibri"/>
          <w:sz w:val="22"/>
          <w:szCs w:val="22"/>
        </w:rPr>
        <w:t>Jesus seems to be claiming authority that is ____________________________________.</w:t>
      </w:r>
    </w:p>
    <w:p w:rsidR="00D94976" w:rsidRPr="00322EC5" w:rsidRDefault="00D94976" w:rsidP="00D94976">
      <w:pPr>
        <w:numPr>
          <w:ilvl w:val="0"/>
          <w:numId w:val="48"/>
        </w:numPr>
        <w:rPr>
          <w:rFonts w:ascii="Calibri" w:hAnsi="Calibri" w:cs="Calibri"/>
          <w:sz w:val="22"/>
          <w:szCs w:val="22"/>
        </w:rPr>
      </w:pPr>
      <w:r w:rsidRPr="00322EC5">
        <w:rPr>
          <w:rFonts w:ascii="Calibri" w:hAnsi="Calibri" w:cs="Calibri"/>
          <w:sz w:val="22"/>
          <w:szCs w:val="22"/>
        </w:rPr>
        <w:t>Jesus seems to be claiming authority _______________________________________.</w:t>
      </w:r>
    </w:p>
    <w:p w:rsidR="00D94976" w:rsidRPr="00322EC5" w:rsidRDefault="00D94976" w:rsidP="00D94976">
      <w:pPr>
        <w:spacing w:before="100" w:beforeAutospacing="1" w:after="100" w:afterAutospacing="1"/>
        <w:rPr>
          <w:rFonts w:ascii="Calibri" w:hAnsi="Calibri" w:cs="Calibri"/>
          <w:sz w:val="22"/>
          <w:szCs w:val="22"/>
        </w:rPr>
      </w:pPr>
    </w:p>
    <w:p w:rsidR="00D94976" w:rsidRPr="00322EC5" w:rsidRDefault="00D94976" w:rsidP="00D94976">
      <w:pPr>
        <w:spacing w:before="100" w:beforeAutospacing="1" w:after="100" w:afterAutospacing="1"/>
        <w:rPr>
          <w:rFonts w:ascii="Calibri" w:hAnsi="Calibri" w:cs="Calibri"/>
          <w:sz w:val="22"/>
          <w:szCs w:val="22"/>
          <w:lang w:eastAsia="en-CA"/>
        </w:rPr>
      </w:pPr>
      <w:r w:rsidRPr="00322EC5">
        <w:rPr>
          <w:rFonts w:ascii="Calibri" w:hAnsi="Calibri" w:cs="Calibri"/>
          <w:sz w:val="22"/>
          <w:szCs w:val="22"/>
        </w:rPr>
        <w:t xml:space="preserve">v. 54 </w:t>
      </w:r>
      <w:r w:rsidRPr="00322EC5">
        <w:rPr>
          <w:rFonts w:ascii="Calibri" w:hAnsi="Calibri" w:cs="Calibri"/>
          <w:sz w:val="22"/>
          <w:szCs w:val="22"/>
        </w:rPr>
        <w:t xml:space="preserve">Following Jesus at a distance is often marked by </w:t>
      </w:r>
      <w:r w:rsidRPr="00322EC5">
        <w:rPr>
          <w:rFonts w:ascii="Calibri" w:hAnsi="Calibri" w:cs="Calibri"/>
          <w:sz w:val="22"/>
          <w:szCs w:val="22"/>
        </w:rPr>
        <w:t>_______________________________</w:t>
      </w:r>
      <w:r w:rsidRPr="00322EC5">
        <w:rPr>
          <w:rFonts w:ascii="Calibri" w:hAnsi="Calibri" w:cs="Calibri"/>
          <w:sz w:val="22"/>
          <w:szCs w:val="22"/>
        </w:rPr>
        <w:t xml:space="preserve"> and prioritizing </w:t>
      </w:r>
      <w:r w:rsidRPr="00322EC5">
        <w:rPr>
          <w:rFonts w:ascii="Calibri" w:hAnsi="Calibri" w:cs="Calibri"/>
          <w:sz w:val="22"/>
          <w:szCs w:val="22"/>
        </w:rPr>
        <w:t>________________________.</w:t>
      </w:r>
    </w:p>
    <w:p w:rsidR="005265B7" w:rsidRPr="00322EC5" w:rsidRDefault="005265B7" w:rsidP="00871450">
      <w:pPr>
        <w:rPr>
          <w:rFonts w:ascii="Calibri" w:hAnsi="Calibri" w:cs="Calibri"/>
          <w:sz w:val="22"/>
          <w:szCs w:val="22"/>
        </w:rPr>
      </w:pPr>
    </w:p>
    <w:p w:rsidR="00D94976" w:rsidRPr="00322EC5" w:rsidRDefault="00D94976" w:rsidP="00D94976">
      <w:pPr>
        <w:rPr>
          <w:rFonts w:ascii="Calibri" w:hAnsi="Calibri" w:cs="Calibri"/>
          <w:sz w:val="22"/>
          <w:szCs w:val="22"/>
        </w:rPr>
      </w:pPr>
      <w:r w:rsidRPr="00322EC5">
        <w:rPr>
          <w:rFonts w:ascii="Calibri" w:hAnsi="Calibri" w:cs="Calibri"/>
          <w:sz w:val="22"/>
          <w:szCs w:val="22"/>
        </w:rPr>
        <w:t xml:space="preserve">v. 59 </w:t>
      </w:r>
      <w:r w:rsidRPr="00322EC5">
        <w:rPr>
          <w:rFonts w:ascii="Calibri" w:hAnsi="Calibri" w:cs="Calibri"/>
          <w:sz w:val="22"/>
          <w:szCs w:val="22"/>
        </w:rPr>
        <w:t xml:space="preserve">Be </w:t>
      </w:r>
      <w:r w:rsidRPr="00322EC5">
        <w:rPr>
          <w:rFonts w:ascii="Calibri" w:hAnsi="Calibri" w:cs="Calibri"/>
          <w:sz w:val="22"/>
          <w:szCs w:val="22"/>
        </w:rPr>
        <w:t>________________</w:t>
      </w:r>
      <w:r w:rsidRPr="00322EC5">
        <w:rPr>
          <w:rFonts w:ascii="Calibri" w:hAnsi="Calibri" w:cs="Calibri"/>
          <w:sz w:val="22"/>
          <w:szCs w:val="22"/>
        </w:rPr>
        <w:t xml:space="preserve"> in your speech </w:t>
      </w:r>
      <w:r w:rsidRPr="00322EC5">
        <w:rPr>
          <w:rFonts w:ascii="Calibri" w:hAnsi="Calibri" w:cs="Calibri"/>
          <w:sz w:val="22"/>
          <w:szCs w:val="22"/>
        </w:rPr>
        <w:t xml:space="preserve">and _________________________________.  </w:t>
      </w:r>
    </w:p>
    <w:p w:rsidR="00D94976" w:rsidRPr="00322EC5" w:rsidRDefault="00D94976" w:rsidP="00871450">
      <w:pPr>
        <w:rPr>
          <w:rFonts w:ascii="Calibri" w:hAnsi="Calibri" w:cs="Calibri"/>
          <w:sz w:val="22"/>
          <w:szCs w:val="22"/>
        </w:rPr>
      </w:pPr>
    </w:p>
    <w:p w:rsidR="00D94976" w:rsidRPr="00322EC5" w:rsidRDefault="00D94976" w:rsidP="00D94976">
      <w:pPr>
        <w:spacing w:before="100" w:beforeAutospacing="1" w:after="100" w:afterAutospacing="1"/>
        <w:rPr>
          <w:rFonts w:ascii="Calibri" w:hAnsi="Calibri" w:cs="Calibri"/>
          <w:b/>
          <w:sz w:val="22"/>
          <w:szCs w:val="22"/>
          <w:lang w:eastAsia="en-CA"/>
        </w:rPr>
      </w:pPr>
      <w:r w:rsidRPr="00322EC5">
        <w:rPr>
          <w:rFonts w:ascii="Calibri" w:hAnsi="Calibri" w:cs="Calibri"/>
          <w:b/>
          <w:sz w:val="22"/>
          <w:szCs w:val="22"/>
          <w:lang w:eastAsia="en-CA"/>
        </w:rPr>
        <w:t xml:space="preserve">Again the high priest asked him, “Are you the Messiah, the Son of the Blessed One?” </w:t>
      </w:r>
      <w:r w:rsidRPr="00322EC5">
        <w:rPr>
          <w:rFonts w:ascii="Calibri" w:hAnsi="Calibri" w:cs="Calibri"/>
          <w:b/>
          <w:sz w:val="22"/>
          <w:szCs w:val="22"/>
          <w:vertAlign w:val="superscript"/>
          <w:lang w:eastAsia="en-CA"/>
        </w:rPr>
        <w:t>62</w:t>
      </w:r>
      <w:r w:rsidRPr="00322EC5">
        <w:rPr>
          <w:rFonts w:ascii="Calibri" w:hAnsi="Calibri" w:cs="Calibri"/>
          <w:b/>
          <w:sz w:val="22"/>
          <w:szCs w:val="22"/>
          <w:lang w:eastAsia="en-CA"/>
        </w:rPr>
        <w:t xml:space="preserve"> “I am,” said Jesus. “And you will see the Son of Man sitting at the right hand of the Mighty One and coming on the clouds of heaven.” </w:t>
      </w:r>
    </w:p>
    <w:p w:rsidR="002B789B" w:rsidRPr="00322EC5" w:rsidRDefault="002B789B" w:rsidP="0063237A">
      <w:pPr>
        <w:rPr>
          <w:rFonts w:ascii="Calibri" w:hAnsi="Calibri" w:cs="Calibri"/>
          <w:sz w:val="22"/>
          <w:szCs w:val="22"/>
        </w:rPr>
      </w:pPr>
    </w:p>
    <w:p w:rsidR="00D94976" w:rsidRPr="00322EC5" w:rsidRDefault="00D94976" w:rsidP="00D94976">
      <w:pPr>
        <w:rPr>
          <w:rFonts w:ascii="Calibri" w:hAnsi="Calibri" w:cs="Calibri"/>
          <w:sz w:val="22"/>
          <w:szCs w:val="22"/>
        </w:rPr>
      </w:pPr>
      <w:r w:rsidRPr="00322EC5">
        <w:rPr>
          <w:rFonts w:ascii="Calibri" w:hAnsi="Calibri" w:cs="Calibri"/>
          <w:sz w:val="22"/>
          <w:szCs w:val="22"/>
        </w:rPr>
        <w:t xml:space="preserve"> “I Am” + Psalm 110 + Daniel 7:13-14</w:t>
      </w:r>
      <w:r w:rsidRPr="00322EC5">
        <w:rPr>
          <w:rFonts w:ascii="Calibri" w:hAnsi="Calibri" w:cs="Calibri"/>
          <w:sz w:val="22"/>
          <w:szCs w:val="22"/>
        </w:rPr>
        <w:t xml:space="preserve"> = __________________________</w:t>
      </w:r>
    </w:p>
    <w:p w:rsidR="00D94976" w:rsidRPr="00322EC5" w:rsidRDefault="00D94976" w:rsidP="0063237A">
      <w:pPr>
        <w:rPr>
          <w:rFonts w:ascii="Calibri" w:hAnsi="Calibri" w:cs="Calibri"/>
          <w:sz w:val="22"/>
          <w:szCs w:val="22"/>
        </w:rPr>
      </w:pPr>
    </w:p>
    <w:p w:rsidR="00D94976" w:rsidRPr="00322EC5" w:rsidRDefault="00D94976" w:rsidP="00D94976">
      <w:pPr>
        <w:rPr>
          <w:rFonts w:ascii="Calibri" w:hAnsi="Calibri" w:cs="Calibri"/>
        </w:rPr>
      </w:pPr>
    </w:p>
    <w:p w:rsidR="00D94976" w:rsidRPr="00322EC5" w:rsidRDefault="00D94976" w:rsidP="00D94976">
      <w:pPr>
        <w:rPr>
          <w:rFonts w:ascii="Calibri" w:hAnsi="Calibri" w:cs="Calibri"/>
        </w:rPr>
      </w:pPr>
    </w:p>
    <w:p w:rsidR="00D94976" w:rsidRPr="00322EC5" w:rsidRDefault="00D94976" w:rsidP="00D94976">
      <w:pPr>
        <w:rPr>
          <w:rFonts w:ascii="Calibri" w:hAnsi="Calibri" w:cs="Calibri"/>
        </w:rPr>
      </w:pPr>
    </w:p>
    <w:p w:rsidR="00D94976" w:rsidRPr="00322EC5" w:rsidRDefault="00D94976" w:rsidP="00D94976">
      <w:pPr>
        <w:rPr>
          <w:rFonts w:ascii="Calibri" w:hAnsi="Calibri" w:cs="Calibri"/>
        </w:rPr>
      </w:pPr>
    </w:p>
    <w:p w:rsidR="00D94976" w:rsidRPr="00322EC5" w:rsidRDefault="00D94976" w:rsidP="00D94976">
      <w:pPr>
        <w:rPr>
          <w:rFonts w:ascii="Calibri" w:hAnsi="Calibri" w:cs="Calibri"/>
        </w:rPr>
      </w:pPr>
      <w:r w:rsidRPr="00322EC5">
        <w:rPr>
          <w:rFonts w:ascii="Calibri" w:hAnsi="Calibri" w:cs="Calibri"/>
        </w:rPr>
        <w:t>Questions for discussion:</w:t>
      </w:r>
    </w:p>
    <w:p w:rsidR="00D94976" w:rsidRPr="00322EC5" w:rsidRDefault="00D94976" w:rsidP="00D94976">
      <w:pPr>
        <w:pStyle w:val="ListParagraph"/>
        <w:autoSpaceDN w:val="0"/>
        <w:spacing w:after="120"/>
        <w:ind w:left="0"/>
        <w:contextualSpacing/>
        <w:rPr>
          <w:rFonts w:ascii="Calibri" w:hAnsi="Calibri" w:cs="Calibri"/>
        </w:rPr>
      </w:pPr>
      <w:r w:rsidRPr="00322EC5">
        <w:rPr>
          <w:rFonts w:ascii="Calibri" w:hAnsi="Calibri" w:cs="Calibri"/>
        </w:rPr>
        <w:t xml:space="preserve">1. </w:t>
      </w:r>
      <w:r w:rsidRPr="00322EC5">
        <w:rPr>
          <w:rFonts w:ascii="Calibri" w:hAnsi="Calibri" w:cs="Calibri"/>
        </w:rPr>
        <w:t>Think of a single word that captures or represents an insight you recall from the sermon. Share the word with us and why you selected it.</w:t>
      </w:r>
    </w:p>
    <w:p w:rsidR="00D94976" w:rsidRPr="00322EC5" w:rsidRDefault="00D94976" w:rsidP="00D94976">
      <w:pPr>
        <w:pStyle w:val="ListParagraph"/>
        <w:autoSpaceDN w:val="0"/>
        <w:spacing w:after="120"/>
        <w:ind w:left="0"/>
        <w:contextualSpacing/>
        <w:rPr>
          <w:rFonts w:ascii="Calibri" w:hAnsi="Calibri" w:cs="Calibri"/>
        </w:rPr>
      </w:pPr>
      <w:r w:rsidRPr="00322EC5">
        <w:rPr>
          <w:rFonts w:ascii="Calibri" w:hAnsi="Calibri" w:cs="Calibri"/>
        </w:rPr>
        <w:t xml:space="preserve">2. </w:t>
      </w:r>
      <w:r w:rsidRPr="00322EC5">
        <w:rPr>
          <w:rFonts w:ascii="Calibri" w:hAnsi="Calibri" w:cs="Calibri"/>
        </w:rPr>
        <w:t>What fresh, I-never-thought-of-that-before insight did you learn from the sermon?</w:t>
      </w:r>
    </w:p>
    <w:p w:rsidR="00D94976" w:rsidRPr="00322EC5" w:rsidRDefault="00D94976" w:rsidP="00D94976">
      <w:pPr>
        <w:pStyle w:val="ListParagraph"/>
        <w:spacing w:after="160" w:line="259" w:lineRule="auto"/>
        <w:ind w:left="0"/>
        <w:contextualSpacing/>
        <w:rPr>
          <w:rFonts w:ascii="Calibri" w:hAnsi="Calibri" w:cs="Calibri"/>
        </w:rPr>
      </w:pPr>
      <w:r w:rsidRPr="00322EC5">
        <w:rPr>
          <w:rFonts w:ascii="Calibri" w:hAnsi="Calibri" w:cs="Calibri"/>
        </w:rPr>
        <w:t xml:space="preserve">3. </w:t>
      </w:r>
      <w:r w:rsidRPr="00322EC5">
        <w:rPr>
          <w:rFonts w:ascii="Calibri" w:hAnsi="Calibri" w:cs="Calibri"/>
        </w:rPr>
        <w:t xml:space="preserve">Following Jesus at a distance is often marked by blending in with the crowd and prioritizing personal comfort.  Where is this true for you?  What have you done to fight the urge to prioritize comfort as a follower of Jesus?  </w:t>
      </w:r>
    </w:p>
    <w:p w:rsidR="00D94976" w:rsidRPr="00322EC5" w:rsidRDefault="00D94976" w:rsidP="00D94976">
      <w:pPr>
        <w:pStyle w:val="ListParagraph"/>
        <w:spacing w:after="160" w:line="259" w:lineRule="auto"/>
        <w:ind w:left="0"/>
        <w:contextualSpacing/>
        <w:rPr>
          <w:rFonts w:ascii="Calibri" w:hAnsi="Calibri" w:cs="Calibri"/>
        </w:rPr>
      </w:pPr>
      <w:r w:rsidRPr="00322EC5">
        <w:rPr>
          <w:rFonts w:ascii="Calibri" w:hAnsi="Calibri" w:cs="Calibri"/>
        </w:rPr>
        <w:t xml:space="preserve">4. </w:t>
      </w:r>
      <w:r w:rsidRPr="00322EC5">
        <w:rPr>
          <w:rFonts w:ascii="Calibri" w:hAnsi="Calibri" w:cs="Calibri"/>
        </w:rPr>
        <w:t xml:space="preserve">False witnesses come forward to accuse Jesus.  What instructions were given to the first Christians by the apostle Paul as it relates to truth-telling and falsehood? </w:t>
      </w:r>
      <w:r w:rsidR="00915A13" w:rsidRPr="00322EC5">
        <w:rPr>
          <w:rFonts w:ascii="Calibri" w:hAnsi="Calibri" w:cs="Calibri"/>
        </w:rPr>
        <w:t xml:space="preserve">(see </w:t>
      </w:r>
      <w:r w:rsidRPr="00322EC5">
        <w:rPr>
          <w:rFonts w:ascii="Calibri" w:hAnsi="Calibri" w:cs="Calibri"/>
        </w:rPr>
        <w:t>Col</w:t>
      </w:r>
      <w:r w:rsidR="00915A13" w:rsidRPr="00322EC5">
        <w:rPr>
          <w:rFonts w:ascii="Calibri" w:hAnsi="Calibri" w:cs="Calibri"/>
        </w:rPr>
        <w:t>ossians 3:9 and Ephesians</w:t>
      </w:r>
      <w:r w:rsidRPr="00322EC5">
        <w:rPr>
          <w:rFonts w:ascii="Calibri" w:hAnsi="Calibri" w:cs="Calibri"/>
        </w:rPr>
        <w:t xml:space="preserve"> 4:25</w:t>
      </w:r>
      <w:r w:rsidR="00915A13" w:rsidRPr="00322EC5">
        <w:rPr>
          <w:rFonts w:ascii="Calibri" w:hAnsi="Calibri" w:cs="Calibri"/>
        </w:rPr>
        <w:t>)</w:t>
      </w:r>
    </w:p>
    <w:p w:rsidR="00D94976" w:rsidRPr="00322EC5" w:rsidRDefault="00D94976" w:rsidP="00D94976">
      <w:pPr>
        <w:pStyle w:val="ListParagraph"/>
        <w:spacing w:after="160" w:line="259" w:lineRule="auto"/>
        <w:ind w:left="0"/>
        <w:contextualSpacing/>
        <w:rPr>
          <w:rFonts w:ascii="Calibri" w:hAnsi="Calibri" w:cs="Calibri"/>
        </w:rPr>
      </w:pPr>
      <w:r w:rsidRPr="00322EC5">
        <w:rPr>
          <w:rFonts w:ascii="Calibri" w:hAnsi="Calibri" w:cs="Calibri"/>
        </w:rPr>
        <w:t xml:space="preserve">5. </w:t>
      </w:r>
      <w:r w:rsidRPr="00322EC5">
        <w:rPr>
          <w:rFonts w:ascii="Calibri" w:hAnsi="Calibri" w:cs="Calibri"/>
        </w:rPr>
        <w:t>Why do you think Jesus remained silent while so many false accusations were mounted against him?  What lessons can we learn from his example?</w:t>
      </w:r>
    </w:p>
    <w:p w:rsidR="00677738" w:rsidRPr="00D94976" w:rsidRDefault="00D94976" w:rsidP="000D65C8">
      <w:pPr>
        <w:pStyle w:val="ListParagraph"/>
        <w:spacing w:after="160" w:line="259" w:lineRule="auto"/>
        <w:ind w:left="0"/>
        <w:contextualSpacing/>
        <w:rPr>
          <w:rFonts w:ascii="Calibri" w:hAnsi="Calibri" w:cs="Calibri"/>
        </w:rPr>
      </w:pPr>
      <w:r w:rsidRPr="00322EC5">
        <w:rPr>
          <w:rFonts w:ascii="Calibri" w:hAnsi="Calibri" w:cs="Calibri"/>
        </w:rPr>
        <w:t xml:space="preserve">6. </w:t>
      </w:r>
      <w:r w:rsidRPr="00322EC5">
        <w:rPr>
          <w:rFonts w:ascii="Calibri" w:hAnsi="Calibri" w:cs="Calibri"/>
        </w:rPr>
        <w:t xml:space="preserve">Read Colossians 3:1-3.  How does Paul </w:t>
      </w:r>
      <w:r w:rsidRPr="00322EC5">
        <w:rPr>
          <w:rFonts w:ascii="Calibri" w:hAnsi="Calibri" w:cs="Calibri"/>
        </w:rPr>
        <w:t>instruct the early church to liv</w:t>
      </w:r>
      <w:r w:rsidRPr="00322EC5">
        <w:rPr>
          <w:rFonts w:ascii="Calibri" w:hAnsi="Calibri" w:cs="Calibri"/>
        </w:rPr>
        <w:t>e out their new identity and life in Christ? What practical ways can Christians do this?</w:t>
      </w:r>
    </w:p>
    <w:sectPr w:rsidR="00677738" w:rsidRPr="00D9497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C5" w:rsidRDefault="00322EC5" w:rsidP="003E54BE">
      <w:r>
        <w:separator/>
      </w:r>
    </w:p>
  </w:endnote>
  <w:endnote w:type="continuationSeparator" w:id="0">
    <w:p w:rsidR="00322EC5" w:rsidRDefault="00322EC5"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C5" w:rsidRDefault="00322EC5" w:rsidP="003E54BE">
      <w:r>
        <w:separator/>
      </w:r>
    </w:p>
  </w:footnote>
  <w:footnote w:type="continuationSeparator" w:id="0">
    <w:p w:rsidR="00322EC5" w:rsidRDefault="00322EC5"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D2B4B"/>
    <w:multiLevelType w:val="hybridMultilevel"/>
    <w:tmpl w:val="098A7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3643CA"/>
    <w:multiLevelType w:val="hybridMultilevel"/>
    <w:tmpl w:val="6308BB12"/>
    <w:lvl w:ilvl="0" w:tplc="133AEC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0D2369"/>
    <w:multiLevelType w:val="hybridMultilevel"/>
    <w:tmpl w:val="DA463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3E792B"/>
    <w:multiLevelType w:val="hybridMultilevel"/>
    <w:tmpl w:val="EFA40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B6755A"/>
    <w:multiLevelType w:val="hybridMultilevel"/>
    <w:tmpl w:val="8C3A00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5B3D00"/>
    <w:multiLevelType w:val="hybridMultilevel"/>
    <w:tmpl w:val="4F5AB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8" w15:restartNumberingAfterBreak="0">
    <w:nsid w:val="56181ED5"/>
    <w:multiLevelType w:val="hybridMultilevel"/>
    <w:tmpl w:val="F50C6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C7394A"/>
    <w:multiLevelType w:val="hybridMultilevel"/>
    <w:tmpl w:val="31AE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36"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FAC5917"/>
    <w:multiLevelType w:val="hybridMultilevel"/>
    <w:tmpl w:val="A0D69C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1D37331"/>
    <w:multiLevelType w:val="hybridMultilevel"/>
    <w:tmpl w:val="C208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B24A06"/>
    <w:multiLevelType w:val="hybridMultilevel"/>
    <w:tmpl w:val="1A4C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6"/>
  </w:num>
  <w:num w:numId="3">
    <w:abstractNumId w:val="44"/>
  </w:num>
  <w:num w:numId="4">
    <w:abstractNumId w:val="16"/>
  </w:num>
  <w:num w:numId="5">
    <w:abstractNumId w:val="1"/>
  </w:num>
  <w:num w:numId="6">
    <w:abstractNumId w:val="19"/>
  </w:num>
  <w:num w:numId="7">
    <w:abstractNumId w:val="25"/>
  </w:num>
  <w:num w:numId="8">
    <w:abstractNumId w:val="31"/>
  </w:num>
  <w:num w:numId="9">
    <w:abstractNumId w:val="26"/>
  </w:num>
  <w:num w:numId="10">
    <w:abstractNumId w:val="35"/>
  </w:num>
  <w:num w:numId="11">
    <w:abstractNumId w:val="5"/>
  </w:num>
  <w:num w:numId="12">
    <w:abstractNumId w:val="6"/>
  </w:num>
  <w:num w:numId="13">
    <w:abstractNumId w:val="27"/>
  </w:num>
  <w:num w:numId="14">
    <w:abstractNumId w:val="10"/>
  </w:num>
  <w:num w:numId="15">
    <w:abstractNumId w:val="33"/>
  </w:num>
  <w:num w:numId="16">
    <w:abstractNumId w:val="30"/>
  </w:num>
  <w:num w:numId="17">
    <w:abstractNumId w:val="20"/>
  </w:num>
  <w:num w:numId="18">
    <w:abstractNumId w:val="43"/>
  </w:num>
  <w:num w:numId="19">
    <w:abstractNumId w:val="22"/>
  </w:num>
  <w:num w:numId="20">
    <w:abstractNumId w:val="32"/>
  </w:num>
  <w:num w:numId="21">
    <w:abstractNumId w:val="18"/>
  </w:num>
  <w:num w:numId="22">
    <w:abstractNumId w:val="24"/>
  </w:num>
  <w:num w:numId="23">
    <w:abstractNumId w:val="36"/>
  </w:num>
  <w:num w:numId="24">
    <w:abstractNumId w:val="15"/>
  </w:num>
  <w:num w:numId="25">
    <w:abstractNumId w:val="0"/>
  </w:num>
  <w:num w:numId="26">
    <w:abstractNumId w:val="3"/>
  </w:num>
  <w:num w:numId="27">
    <w:abstractNumId w:val="39"/>
  </w:num>
  <w:num w:numId="28">
    <w:abstractNumId w:val="41"/>
  </w:num>
  <w:num w:numId="29">
    <w:abstractNumId w:val="7"/>
  </w:num>
  <w:num w:numId="30">
    <w:abstractNumId w:val="14"/>
  </w:num>
  <w:num w:numId="31">
    <w:abstractNumId w:val="13"/>
  </w:num>
  <w:num w:numId="32">
    <w:abstractNumId w:val="42"/>
  </w:num>
  <w:num w:numId="33">
    <w:abstractNumId w:val="39"/>
  </w:num>
  <w:num w:numId="34">
    <w:abstractNumId w:val="16"/>
  </w:num>
  <w:num w:numId="35">
    <w:abstractNumId w:val="8"/>
  </w:num>
  <w:num w:numId="36">
    <w:abstractNumId w:val="34"/>
  </w:num>
  <w:num w:numId="37">
    <w:abstractNumId w:val="21"/>
  </w:num>
  <w:num w:numId="38">
    <w:abstractNumId w:val="9"/>
  </w:num>
  <w:num w:numId="39">
    <w:abstractNumId w:val="28"/>
  </w:num>
  <w:num w:numId="40">
    <w:abstractNumId w:val="11"/>
  </w:num>
  <w:num w:numId="41">
    <w:abstractNumId w:val="40"/>
  </w:num>
  <w:num w:numId="42">
    <w:abstractNumId w:val="2"/>
  </w:num>
  <w:num w:numId="43">
    <w:abstractNumId w:val="17"/>
  </w:num>
  <w:num w:numId="44">
    <w:abstractNumId w:val="37"/>
  </w:num>
  <w:num w:numId="45">
    <w:abstractNumId w:val="38"/>
  </w:num>
  <w:num w:numId="46">
    <w:abstractNumId w:val="29"/>
  </w:num>
  <w:num w:numId="47">
    <w:abstractNumId w:val="4"/>
  </w:num>
  <w:num w:numId="4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5C8"/>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2B789B"/>
    <w:rsid w:val="00305EEE"/>
    <w:rsid w:val="00307D9B"/>
    <w:rsid w:val="00307E6B"/>
    <w:rsid w:val="003106C3"/>
    <w:rsid w:val="00322EC5"/>
    <w:rsid w:val="00324501"/>
    <w:rsid w:val="003260A0"/>
    <w:rsid w:val="00330CEF"/>
    <w:rsid w:val="00332AAF"/>
    <w:rsid w:val="00335D1D"/>
    <w:rsid w:val="00343655"/>
    <w:rsid w:val="003448AC"/>
    <w:rsid w:val="00347240"/>
    <w:rsid w:val="003672B6"/>
    <w:rsid w:val="00376E80"/>
    <w:rsid w:val="00385613"/>
    <w:rsid w:val="00391FD3"/>
    <w:rsid w:val="00393F6F"/>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215E8"/>
    <w:rsid w:val="00434096"/>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65B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77738"/>
    <w:rsid w:val="00684738"/>
    <w:rsid w:val="006863E5"/>
    <w:rsid w:val="00692921"/>
    <w:rsid w:val="006A1171"/>
    <w:rsid w:val="006A3814"/>
    <w:rsid w:val="006B0E90"/>
    <w:rsid w:val="006B1CC7"/>
    <w:rsid w:val="006C2801"/>
    <w:rsid w:val="006C2C80"/>
    <w:rsid w:val="006C72F4"/>
    <w:rsid w:val="006C78D7"/>
    <w:rsid w:val="006D7701"/>
    <w:rsid w:val="006E0F34"/>
    <w:rsid w:val="006E1D7E"/>
    <w:rsid w:val="006E36B3"/>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05766"/>
    <w:rsid w:val="00911FC9"/>
    <w:rsid w:val="009129C4"/>
    <w:rsid w:val="00915A13"/>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053A"/>
    <w:rsid w:val="00C36DD9"/>
    <w:rsid w:val="00C4164C"/>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94976"/>
    <w:rsid w:val="00DA1210"/>
    <w:rsid w:val="00DA4362"/>
    <w:rsid w:val="00DB0FBF"/>
    <w:rsid w:val="00DC5E8E"/>
    <w:rsid w:val="00DC5FDF"/>
    <w:rsid w:val="00DC7CD3"/>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2680064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12</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2018-03-11T04:16:00Z</dcterms:created>
  <dcterms:modified xsi:type="dcterms:W3CDTF">2018-03-11T05:17:00Z</dcterms:modified>
</cp:coreProperties>
</file>